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145" w:rsidRPr="002A6E85" w:rsidRDefault="00A67145" w:rsidP="00A67145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2A6E85">
        <w:rPr>
          <w:rFonts w:ascii="Times New Roman" w:eastAsia="Calibri" w:hAnsi="Times New Roman" w:cs="Times New Roman"/>
          <w:b/>
          <w:sz w:val="26"/>
          <w:szCs w:val="26"/>
        </w:rPr>
        <w:t>МУНИЦИПАЛЬНОЕ БЮДЖЕТНОЕ ОБЩЕОБРАЗОВАТЕЛЬНОЕ УЧРЕЖДЕНИЕ</w:t>
      </w:r>
    </w:p>
    <w:p w:rsidR="00A67145" w:rsidRPr="00F8222A" w:rsidRDefault="00A67145" w:rsidP="00A6714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«СРЕДНЯЯ ОБЩЕОБРАЗОВАТЕЛЬНАЯ ШКОЛА № 10» г. ГРОЗНОГО</w:t>
      </w:r>
    </w:p>
    <w:p w:rsidR="00A67145" w:rsidRPr="00F8222A" w:rsidRDefault="00A67145" w:rsidP="00A6714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_______________________________________________________________________</w:t>
      </w:r>
    </w:p>
    <w:p w:rsidR="00A67145" w:rsidRPr="00F8222A" w:rsidRDefault="00A67145" w:rsidP="00A67145">
      <w:pPr>
        <w:spacing w:after="0" w:line="276" w:lineRule="auto"/>
        <w:ind w:left="-851" w:right="-284"/>
        <w:contextualSpacing/>
        <w:jc w:val="center"/>
        <w:rPr>
          <w:rFonts w:ascii="Times New Roman" w:eastAsia="Calibri" w:hAnsi="Times New Roman" w:cs="Times New Roman"/>
          <w:b/>
          <w:sz w:val="26"/>
          <w:szCs w:val="26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</w:rPr>
        <w:t>г-к Маяковского, г. Грозный, Чеченская Республика, 364061. Тел</w:t>
      </w: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>.: 8928-948-03-91</w:t>
      </w:r>
    </w:p>
    <w:p w:rsidR="00EA6C4D" w:rsidRPr="00EA6C4D" w:rsidRDefault="00A67145" w:rsidP="00EA6C4D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color w:val="0000FF"/>
          <w:sz w:val="26"/>
          <w:szCs w:val="26"/>
          <w:u w:val="single"/>
          <w:lang w:val="en-US"/>
        </w:rPr>
      </w:pPr>
      <w:r w:rsidRPr="00F8222A">
        <w:rPr>
          <w:rFonts w:ascii="Times New Roman" w:eastAsia="Calibri" w:hAnsi="Times New Roman" w:cs="Times New Roman"/>
          <w:b/>
          <w:sz w:val="26"/>
          <w:szCs w:val="26"/>
          <w:lang w:val="en-US"/>
        </w:rPr>
        <w:t xml:space="preserve">e-mail: </w:t>
      </w:r>
      <w:hyperlink r:id="rId4" w:history="1">
        <w:r w:rsidRPr="00F8222A">
          <w:rPr>
            <w:rFonts w:ascii="Times New Roman" w:eastAsia="Calibri" w:hAnsi="Times New Roman" w:cs="Times New Roman"/>
            <w:b/>
            <w:color w:val="0000FF"/>
            <w:sz w:val="26"/>
            <w:szCs w:val="26"/>
            <w:u w:val="single"/>
            <w:lang w:val="en-US"/>
          </w:rPr>
          <w:t>grozny-sch-10@yandex.ru</w:t>
        </w:r>
      </w:hyperlink>
    </w:p>
    <w:p w:rsidR="00EA6C4D" w:rsidRPr="00EA6C4D" w:rsidRDefault="00EA6C4D" w:rsidP="00EA6C4D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C4D">
        <w:rPr>
          <w:rFonts w:ascii="Times New Roman" w:eastAsia="Calibri" w:hAnsi="Times New Roman" w:cs="Times New Roman"/>
          <w:b/>
          <w:sz w:val="28"/>
          <w:szCs w:val="28"/>
        </w:rPr>
        <w:t>Информация</w:t>
      </w:r>
    </w:p>
    <w:p w:rsidR="00EA6C4D" w:rsidRPr="00EA6C4D" w:rsidRDefault="00EA6C4D" w:rsidP="00EA6C4D">
      <w:pPr>
        <w:spacing w:after="200" w:line="276" w:lineRule="auto"/>
        <w:ind w:left="-851" w:right="-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EA6C4D">
        <w:rPr>
          <w:rFonts w:ascii="Times New Roman" w:eastAsia="Calibri" w:hAnsi="Times New Roman" w:cs="Times New Roman"/>
          <w:b/>
          <w:sz w:val="28"/>
          <w:szCs w:val="28"/>
        </w:rPr>
        <w:t>о проведенных мероприятиях с обучающимися в рамках исполнения Протокольного поручени</w:t>
      </w:r>
      <w:r w:rsidR="008C0E98">
        <w:rPr>
          <w:rFonts w:ascii="Times New Roman" w:eastAsia="Calibri" w:hAnsi="Times New Roman" w:cs="Times New Roman"/>
          <w:b/>
          <w:sz w:val="28"/>
          <w:szCs w:val="28"/>
        </w:rPr>
        <w:t>я Главы ЧР Р.А. Кадырова № 01-04 от 27.01.2015</w:t>
      </w:r>
    </w:p>
    <w:p w:rsidR="00EA6C4D" w:rsidRPr="00EA6C4D" w:rsidRDefault="00EA6C4D" w:rsidP="00EA6C4D">
      <w:pPr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  <w:r w:rsidRPr="00EA6C4D">
        <w:rPr>
          <w:rFonts w:ascii="Times New Roman" w:eastAsia="Calibri" w:hAnsi="Times New Roman" w:cs="Times New Roman"/>
          <w:sz w:val="28"/>
          <w:szCs w:val="28"/>
        </w:rPr>
        <w:tab/>
      </w:r>
    </w:p>
    <w:p w:rsidR="00AC5205" w:rsidRDefault="00EA6C4D" w:rsidP="00EA6C4D">
      <w:pPr>
        <w:spacing w:after="200" w:line="276" w:lineRule="auto"/>
        <w:ind w:left="-851" w:right="-284"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A6C4D">
        <w:rPr>
          <w:rFonts w:ascii="Times New Roman" w:eastAsia="Calibri" w:hAnsi="Times New Roman" w:cs="Times New Roman"/>
          <w:sz w:val="28"/>
          <w:szCs w:val="28"/>
        </w:rPr>
        <w:t>Во исполнение Протокольного поручения Гла</w:t>
      </w:r>
      <w:r w:rsidR="008C0E98">
        <w:rPr>
          <w:rFonts w:ascii="Times New Roman" w:eastAsia="Calibri" w:hAnsi="Times New Roman" w:cs="Times New Roman"/>
          <w:sz w:val="28"/>
          <w:szCs w:val="28"/>
        </w:rPr>
        <w:t>вы ЧР Р.А. Кадырова №01-04, п. 4 от 27.01.2015</w:t>
      </w:r>
      <w:bookmarkStart w:id="0" w:name="_GoBack"/>
      <w:bookmarkEnd w:id="0"/>
      <w:r w:rsidRPr="00EA6C4D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EA6C4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целях духовно – нравственного, </w:t>
      </w:r>
      <w:proofErr w:type="spellStart"/>
      <w:r>
        <w:rPr>
          <w:rFonts w:ascii="Times New Roman" w:hAnsi="Times New Roman"/>
          <w:sz w:val="28"/>
          <w:szCs w:val="28"/>
        </w:rPr>
        <w:t>гражданско</w:t>
      </w:r>
      <w:proofErr w:type="spellEnd"/>
      <w:r>
        <w:rPr>
          <w:rFonts w:ascii="Times New Roman" w:hAnsi="Times New Roman"/>
          <w:sz w:val="28"/>
          <w:szCs w:val="28"/>
        </w:rPr>
        <w:t xml:space="preserve"> – патриотического</w:t>
      </w:r>
      <w:r w:rsidRPr="00821E81">
        <w:rPr>
          <w:rFonts w:ascii="Times New Roman" w:hAnsi="Times New Roman"/>
          <w:sz w:val="28"/>
        </w:rPr>
        <w:t xml:space="preserve">, </w:t>
      </w:r>
      <w:r w:rsidRPr="00892CAA">
        <w:rPr>
          <w:rFonts w:ascii="Times New Roman" w:eastAsia="Calibri" w:hAnsi="Times New Roman"/>
          <w:sz w:val="28"/>
        </w:rPr>
        <w:t>формирования у обучающихся антитеррористической установки</w:t>
      </w:r>
      <w:r w:rsidR="00BE3032">
        <w:rPr>
          <w:rFonts w:ascii="Times New Roman" w:eastAsia="Calibri" w:hAnsi="Times New Roman" w:cs="Times New Roman"/>
          <w:sz w:val="28"/>
          <w:szCs w:val="28"/>
        </w:rPr>
        <w:t xml:space="preserve"> в школе 7 октября 2020</w:t>
      </w:r>
      <w:r w:rsidR="00A67145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="00BE3032">
        <w:rPr>
          <w:rFonts w:ascii="Times New Roman" w:eastAsia="Calibri" w:hAnsi="Times New Roman" w:cs="Times New Roman"/>
          <w:sz w:val="28"/>
          <w:szCs w:val="28"/>
        </w:rPr>
        <w:t xml:space="preserve">Кадием Старопромысловского района </w:t>
      </w:r>
      <w:proofErr w:type="spellStart"/>
      <w:r w:rsidR="00AE4B1F" w:rsidRPr="00BB0A05">
        <w:rPr>
          <w:rFonts w:ascii="Times New Roman" w:hAnsi="Times New Roman" w:cs="Times New Roman"/>
          <w:sz w:val="28"/>
          <w:szCs w:val="28"/>
        </w:rPr>
        <w:t>Межидов</w:t>
      </w:r>
      <w:r w:rsidR="00AE4B1F">
        <w:rPr>
          <w:rFonts w:ascii="Times New Roman" w:hAnsi="Times New Roman" w:cs="Times New Roman"/>
          <w:sz w:val="28"/>
          <w:szCs w:val="28"/>
        </w:rPr>
        <w:t>ым</w:t>
      </w:r>
      <w:proofErr w:type="spellEnd"/>
      <w:r w:rsidR="00AE4B1F" w:rsidRPr="00BB0A05">
        <w:rPr>
          <w:rFonts w:ascii="Times New Roman" w:hAnsi="Times New Roman" w:cs="Times New Roman"/>
          <w:sz w:val="28"/>
          <w:szCs w:val="28"/>
        </w:rPr>
        <w:t xml:space="preserve"> Ислам</w:t>
      </w:r>
      <w:r w:rsidR="00AE4B1F">
        <w:rPr>
          <w:rFonts w:ascii="Times New Roman" w:hAnsi="Times New Roman" w:cs="Times New Roman"/>
          <w:sz w:val="28"/>
          <w:szCs w:val="28"/>
        </w:rPr>
        <w:t>ом</w:t>
      </w:r>
      <w:r w:rsidR="00AE4B1F" w:rsidRPr="00BB0A0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E4B1F" w:rsidRPr="00BB0A05">
        <w:rPr>
          <w:rFonts w:ascii="Times New Roman" w:hAnsi="Times New Roman" w:cs="Times New Roman"/>
          <w:sz w:val="28"/>
          <w:szCs w:val="28"/>
        </w:rPr>
        <w:t>Рамзанович</w:t>
      </w:r>
      <w:r w:rsidR="00AE4B1F">
        <w:rPr>
          <w:rFonts w:ascii="Times New Roman" w:hAnsi="Times New Roman" w:cs="Times New Roman"/>
          <w:sz w:val="28"/>
          <w:szCs w:val="28"/>
        </w:rPr>
        <w:t>ем</w:t>
      </w:r>
      <w:proofErr w:type="spellEnd"/>
      <w:r w:rsidR="00AE4B1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E4B1F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="00AE4B1F">
        <w:rPr>
          <w:rFonts w:ascii="Times New Roman" w:hAnsi="Times New Roman" w:cs="Times New Roman"/>
          <w:sz w:val="28"/>
          <w:szCs w:val="28"/>
        </w:rPr>
        <w:t xml:space="preserve">. префекта Старопромысловского района </w:t>
      </w:r>
      <w:proofErr w:type="spellStart"/>
      <w:r w:rsidR="00AE4B1F" w:rsidRP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>Султанов</w:t>
      </w:r>
      <w:r w:rsid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>ым</w:t>
      </w:r>
      <w:proofErr w:type="spellEnd"/>
      <w:r w:rsidR="00AE4B1F" w:rsidRP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Рамзан</w:t>
      </w:r>
      <w:r w:rsid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>ом</w:t>
      </w:r>
      <w:r w:rsidR="00AE4B1F" w:rsidRP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E4B1F" w:rsidRP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Исмаилович</w:t>
      </w:r>
      <w:r w:rsid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>ем</w:t>
      </w:r>
      <w:proofErr w:type="spellEnd"/>
      <w:r w:rsid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r w:rsidR="00AC5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участковым уполномоченным полиции ст. лейтенантом полиции </w:t>
      </w:r>
      <w:proofErr w:type="spellStart"/>
      <w:r w:rsidR="00AC5205">
        <w:rPr>
          <w:rFonts w:ascii="Times New Roman" w:hAnsi="Times New Roman" w:cs="Times New Roman"/>
          <w:sz w:val="28"/>
          <w:szCs w:val="28"/>
          <w:shd w:val="clear" w:color="auto" w:fill="FFFFFF"/>
        </w:rPr>
        <w:t>Гинаевым</w:t>
      </w:r>
      <w:proofErr w:type="spellEnd"/>
      <w:r w:rsidR="00AC5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5205">
        <w:rPr>
          <w:rFonts w:ascii="Times New Roman" w:hAnsi="Times New Roman" w:cs="Times New Roman"/>
          <w:sz w:val="28"/>
          <w:szCs w:val="28"/>
          <w:shd w:val="clear" w:color="auto" w:fill="FFFFFF"/>
        </w:rPr>
        <w:t>Юсупом</w:t>
      </w:r>
      <w:proofErr w:type="spellEnd"/>
      <w:r w:rsidR="00AC5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AC5205">
        <w:rPr>
          <w:rFonts w:ascii="Times New Roman" w:hAnsi="Times New Roman" w:cs="Times New Roman"/>
          <w:sz w:val="28"/>
          <w:szCs w:val="28"/>
          <w:shd w:val="clear" w:color="auto" w:fill="FFFFFF"/>
        </w:rPr>
        <w:t>Хамидовичем</w:t>
      </w:r>
      <w:proofErr w:type="spellEnd"/>
      <w:r w:rsidR="00A57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УУП ОП 4 Управления МВД России по г. Грозный ст. лейтенантом полиции </w:t>
      </w:r>
      <w:proofErr w:type="spellStart"/>
      <w:r w:rsidR="00A57180">
        <w:rPr>
          <w:rFonts w:ascii="Times New Roman" w:hAnsi="Times New Roman" w:cs="Times New Roman"/>
          <w:sz w:val="28"/>
          <w:szCs w:val="28"/>
          <w:shd w:val="clear" w:color="auto" w:fill="FFFFFF"/>
        </w:rPr>
        <w:t>Хажиевым</w:t>
      </w:r>
      <w:proofErr w:type="spellEnd"/>
      <w:r w:rsidR="00A57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Ильясом </w:t>
      </w:r>
      <w:proofErr w:type="spellStart"/>
      <w:r w:rsidR="00A57180">
        <w:rPr>
          <w:rFonts w:ascii="Times New Roman" w:hAnsi="Times New Roman" w:cs="Times New Roman"/>
          <w:sz w:val="28"/>
          <w:szCs w:val="28"/>
          <w:shd w:val="clear" w:color="auto" w:fill="FFFFFF"/>
        </w:rPr>
        <w:t>Ихвановичем</w:t>
      </w:r>
      <w:proofErr w:type="spellEnd"/>
      <w:r w:rsidR="00A571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520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67145">
        <w:rPr>
          <w:rFonts w:ascii="Times New Roman" w:eastAsia="Calibri" w:hAnsi="Times New Roman" w:cs="Times New Roman"/>
          <w:sz w:val="28"/>
          <w:szCs w:val="28"/>
        </w:rPr>
        <w:t xml:space="preserve">проведена беседа с обучающихся </w:t>
      </w:r>
      <w:r w:rsidR="00BE3032">
        <w:rPr>
          <w:rFonts w:ascii="Times New Roman" w:eastAsia="Calibri" w:hAnsi="Times New Roman" w:cs="Times New Roman"/>
          <w:sz w:val="28"/>
          <w:szCs w:val="28"/>
        </w:rPr>
        <w:t>О пагубности идеологии экстремистских течений</w:t>
      </w:r>
      <w:r w:rsidR="00AC5205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5313D" w:rsidRDefault="00400905" w:rsidP="00A67145">
      <w:pPr>
        <w:spacing w:after="200" w:line="276" w:lineRule="auto"/>
        <w:ind w:left="-851" w:right="-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ab/>
      </w:r>
      <w:r w:rsidR="0005313D">
        <w:rPr>
          <w:rFonts w:ascii="Times New Roman" w:eastAsia="Calibri" w:hAnsi="Times New Roman" w:cs="Times New Roman"/>
          <w:sz w:val="28"/>
          <w:szCs w:val="28"/>
        </w:rPr>
        <w:t xml:space="preserve">В своем выступлении Кадий Старопромысловского района Ислам </w:t>
      </w:r>
      <w:proofErr w:type="spellStart"/>
      <w:r w:rsidR="0005313D">
        <w:rPr>
          <w:rFonts w:ascii="Times New Roman" w:eastAsia="Calibri" w:hAnsi="Times New Roman" w:cs="Times New Roman"/>
          <w:sz w:val="28"/>
          <w:szCs w:val="28"/>
        </w:rPr>
        <w:t>Рамзанович</w:t>
      </w:r>
      <w:proofErr w:type="spellEnd"/>
      <w:r w:rsidR="0005313D">
        <w:rPr>
          <w:rFonts w:ascii="Times New Roman" w:eastAsia="Calibri" w:hAnsi="Times New Roman" w:cs="Times New Roman"/>
          <w:sz w:val="28"/>
          <w:szCs w:val="28"/>
        </w:rPr>
        <w:t xml:space="preserve"> отметил, что пагубность идеологии экстремистских те</w:t>
      </w:r>
      <w:r w:rsidR="007815EC">
        <w:rPr>
          <w:rFonts w:ascii="Times New Roman" w:eastAsia="Calibri" w:hAnsi="Times New Roman" w:cs="Times New Roman"/>
          <w:sz w:val="28"/>
          <w:szCs w:val="28"/>
        </w:rPr>
        <w:t xml:space="preserve">чений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велика. Она проявляет свое влияние особенно на молодых ребятах подросткового возраста. Добавил, что экстремизм не имеет никакого отношения к религии «Ислам». Предостерег молодых ребят от участи быть оказанными под влиянием этой идеологии. </w:t>
      </w:r>
    </w:p>
    <w:p w:rsidR="00400905" w:rsidRDefault="00400905" w:rsidP="00400905">
      <w:pPr>
        <w:spacing w:after="200" w:line="276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префекта Старопромысловского района </w:t>
      </w:r>
      <w:r w:rsidRP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Султанов Рамзан </w:t>
      </w:r>
      <w:proofErr w:type="spellStart"/>
      <w:r w:rsidRPr="00AE4B1F">
        <w:rPr>
          <w:rFonts w:ascii="Times New Roman" w:hAnsi="Times New Roman" w:cs="Times New Roman"/>
          <w:sz w:val="28"/>
          <w:szCs w:val="28"/>
          <w:shd w:val="clear" w:color="auto" w:fill="FFFFFF"/>
        </w:rPr>
        <w:t>Исмаилович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рассказал обучающимся о планах районной префектуры относительно молодежи и политики в отношении молодых людей. Призвал обучающихся сторониться сомнительных сайтов и получать религиозные знания из уст ученых богословов. </w:t>
      </w:r>
    </w:p>
    <w:p w:rsidR="00EA6C4D" w:rsidRDefault="008C0A3F" w:rsidP="00EA6C4D">
      <w:pPr>
        <w:spacing w:after="200" w:line="276" w:lineRule="auto"/>
        <w:ind w:left="-851" w:right="-284" w:firstLine="851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Участковый уполномоченный полиции ст. лейтенантом полиции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Гинаев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Юсуп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Хамидович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031CD7" w:rsidRPr="00031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031CD7">
        <w:rPr>
          <w:rFonts w:ascii="Times New Roman" w:hAnsi="Times New Roman" w:cs="Times New Roman"/>
          <w:sz w:val="28"/>
          <w:szCs w:val="28"/>
          <w:shd w:val="clear" w:color="auto" w:fill="FFFFFF"/>
        </w:rPr>
        <w:t>Участковый уполномоченный полиции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ОП 4 Управления МВД Росс</w:t>
      </w:r>
      <w:r w:rsidR="00031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ии по г. Грозный ст. лейтенант полиции </w:t>
      </w:r>
      <w:proofErr w:type="spellStart"/>
      <w:r w:rsidR="00031CD7">
        <w:rPr>
          <w:rFonts w:ascii="Times New Roman" w:hAnsi="Times New Roman" w:cs="Times New Roman"/>
          <w:sz w:val="28"/>
          <w:szCs w:val="28"/>
          <w:shd w:val="clear" w:color="auto" w:fill="FFFFFF"/>
        </w:rPr>
        <w:t>Хажиев</w:t>
      </w:r>
      <w:proofErr w:type="spellEnd"/>
      <w:r w:rsidR="00031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Ильяс </w:t>
      </w:r>
      <w:proofErr w:type="spellStart"/>
      <w:r w:rsidR="00031CD7">
        <w:rPr>
          <w:rFonts w:ascii="Times New Roman" w:hAnsi="Times New Roman" w:cs="Times New Roman"/>
          <w:sz w:val="28"/>
          <w:szCs w:val="28"/>
          <w:shd w:val="clear" w:color="auto" w:fill="FFFFFF"/>
        </w:rPr>
        <w:t>Ихванович</w:t>
      </w:r>
      <w:proofErr w:type="spellEnd"/>
      <w:r w:rsidR="00031CD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разъяснили обучающимся вопросы касающиеся законодательства относительно терроризма и экстремизма. </w:t>
      </w:r>
    </w:p>
    <w:p w:rsidR="00A67145" w:rsidRPr="00031CD7" w:rsidRDefault="008C0A3F" w:rsidP="00EA6C4D">
      <w:pPr>
        <w:spacing w:after="200" w:line="276" w:lineRule="auto"/>
        <w:ind w:left="-851" w:right="-284" w:firstLine="851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A67145">
        <w:rPr>
          <w:rFonts w:ascii="Times New Roman" w:eastAsia="Calibri" w:hAnsi="Times New Roman" w:cs="Times New Roman"/>
          <w:sz w:val="28"/>
          <w:szCs w:val="28"/>
        </w:rPr>
        <w:t xml:space="preserve">Приложение 1 </w:t>
      </w:r>
    </w:p>
    <w:p w:rsidR="00031CD7" w:rsidRDefault="00A67145" w:rsidP="00EA6C4D">
      <w:pPr>
        <w:spacing w:after="200" w:line="276" w:lineRule="auto"/>
        <w:ind w:right="-284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Зам. директора по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ВР:   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Р.К. Закраилов </w:t>
      </w:r>
    </w:p>
    <w:p w:rsidR="00031CD7" w:rsidRDefault="005B7B51" w:rsidP="005B7B51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Приложение 1</w:t>
      </w:r>
    </w:p>
    <w:p w:rsidR="005B7B51" w:rsidRDefault="005B7B51" w:rsidP="005B7B51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7B5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822" cy="4134679"/>
            <wp:effectExtent l="0" t="0" r="3810" b="0"/>
            <wp:docPr id="2" name="Рисунок 2" descr="C:\Users\User\Desktop\документы на начало года\2020 - 2021 учебный год\Фото 2020\По протокольным поручениям\IMG-20201007-WA00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документы на начало года\2020 - 2021 учебный год\Фото 2020\По протокольным поручениям\IMG-20201007-WA006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775" cy="4135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B7B51" w:rsidRDefault="005B7B51" w:rsidP="005B7B51">
      <w:pPr>
        <w:spacing w:after="200" w:line="276" w:lineRule="auto"/>
        <w:ind w:left="-851" w:right="-284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5B7B51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39822" cy="3959749"/>
            <wp:effectExtent l="0" t="0" r="3810" b="3175"/>
            <wp:docPr id="3" name="Рисунок 3" descr="C:\Users\User\Desktop\документы на начало года\2020 - 2021 учебный год\Фото 2020\По протокольным поручениям\IMG-20201007-WA0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документы на начало года\2020 - 2021 учебный год\Фото 2020\По протокольным поручениям\IMG-20201007-WA006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322" cy="3960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2E49" w:rsidRDefault="00E12E49"/>
    <w:sectPr w:rsidR="00E12E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00F"/>
    <w:rsid w:val="00031CD7"/>
    <w:rsid w:val="0005313D"/>
    <w:rsid w:val="00400905"/>
    <w:rsid w:val="005B7B51"/>
    <w:rsid w:val="0075600F"/>
    <w:rsid w:val="007815EC"/>
    <w:rsid w:val="008C0A3F"/>
    <w:rsid w:val="008C0E98"/>
    <w:rsid w:val="00A57180"/>
    <w:rsid w:val="00A67145"/>
    <w:rsid w:val="00AC5205"/>
    <w:rsid w:val="00AE4B1F"/>
    <w:rsid w:val="00BE3032"/>
    <w:rsid w:val="00E12E49"/>
    <w:rsid w:val="00EA6C4D"/>
    <w:rsid w:val="00F95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10B14"/>
  <w15:chartTrackingRefBased/>
  <w15:docId w15:val="{344DE15B-9FE4-4AAC-B0E7-AE70BDA44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714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7B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7B5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mailto:grozny-sch-10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2020-10-08T07:02:00Z</cp:lastPrinted>
  <dcterms:created xsi:type="dcterms:W3CDTF">2020-10-07T13:06:00Z</dcterms:created>
  <dcterms:modified xsi:type="dcterms:W3CDTF">2021-01-28T06:54:00Z</dcterms:modified>
</cp:coreProperties>
</file>